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5" w:rsidRDefault="002D45FE">
      <w:r>
        <w:rPr>
          <w:rFonts w:ascii="Trebuchet MS" w:hAnsi="Trebuchet MS"/>
          <w:color w:val="555555"/>
          <w:shd w:val="clear" w:color="auto" w:fill="FFFFFF"/>
        </w:rPr>
        <w:t>MASAL ANLATMA ETKİNLİĞİ</w:t>
      </w:r>
      <w:bookmarkStart w:id="0" w:name="_GoBack"/>
      <w:bookmarkEnd w:id="0"/>
    </w:p>
    <w:sectPr w:rsidR="003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1"/>
    <w:rsid w:val="002D45FE"/>
    <w:rsid w:val="003F2515"/>
    <w:rsid w:val="006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MEB_Murat</dc:creator>
  <cp:keywords/>
  <dc:description/>
  <cp:lastModifiedBy>MEB_Murat</cp:lastModifiedBy>
  <cp:revision>3</cp:revision>
  <dcterms:created xsi:type="dcterms:W3CDTF">2019-11-25T09:08:00Z</dcterms:created>
  <dcterms:modified xsi:type="dcterms:W3CDTF">2019-11-25T09:08:00Z</dcterms:modified>
</cp:coreProperties>
</file>